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A4A3" w14:textId="26C6C8DC" w:rsidR="12EE23DC" w:rsidRPr="008B29ED" w:rsidRDefault="4E6ADFB3" w:rsidP="4E6ADFB3">
      <w:pPr>
        <w:rPr>
          <w:b/>
          <w:bCs/>
          <w:sz w:val="36"/>
          <w:szCs w:val="36"/>
          <w:highlight w:val="yellow"/>
          <w:lang w:val="el-GR"/>
        </w:rPr>
      </w:pPr>
      <w:r w:rsidRPr="008B29ED">
        <w:rPr>
          <w:b/>
          <w:bCs/>
          <w:sz w:val="36"/>
          <w:szCs w:val="36"/>
          <w:highlight w:val="yellow"/>
          <w:lang w:val="el-GR"/>
        </w:rPr>
        <w:t>Ολυμπιακό άθλημα:Πάλη</w:t>
      </w:r>
    </w:p>
    <w:p w14:paraId="13C98DB1" w14:textId="1292BE5E" w:rsidR="12EE23DC" w:rsidRPr="008B29ED" w:rsidRDefault="12EE23DC" w:rsidP="12EE23DC">
      <w:pPr>
        <w:rPr>
          <w:sz w:val="36"/>
          <w:szCs w:val="36"/>
          <w:highlight w:val="yellow"/>
          <w:lang w:val="el-GR"/>
        </w:rPr>
      </w:pPr>
    </w:p>
    <w:p w14:paraId="6B2CB7C8" w14:textId="5F924356" w:rsidR="12EE23DC" w:rsidRPr="008B29ED" w:rsidRDefault="1E2F1D86" w:rsidP="12EE23DC">
      <w:pPr>
        <w:rPr>
          <w:sz w:val="36"/>
          <w:szCs w:val="36"/>
          <w:highlight w:val="yellow"/>
          <w:lang w:val="el-GR"/>
        </w:rPr>
      </w:pPr>
      <w:r w:rsidRPr="008B29ED">
        <w:rPr>
          <w:sz w:val="36"/>
          <w:szCs w:val="36"/>
          <w:highlight w:val="yellow"/>
          <w:lang w:val="el-GR"/>
        </w:rPr>
        <w:t xml:space="preserve">Το άθλημα που θα σας παρουσιάσω είναι </w:t>
      </w:r>
      <w:r w:rsidRPr="008B29ED">
        <w:rPr>
          <w:b/>
          <w:bCs/>
          <w:sz w:val="36"/>
          <w:szCs w:val="36"/>
          <w:highlight w:val="yellow"/>
          <w:lang w:val="el-GR"/>
        </w:rPr>
        <w:t>η πάλη</w:t>
      </w:r>
      <w:r w:rsidRPr="008B29ED">
        <w:rPr>
          <w:sz w:val="36"/>
          <w:szCs w:val="36"/>
          <w:highlight w:val="yellow"/>
          <w:lang w:val="el-GR"/>
        </w:rPr>
        <w:t xml:space="preserve">. Πρώτα απ’ όλα  θα ήθελα να σας πω πως  πήρε </w:t>
      </w:r>
      <w:r w:rsidRPr="008B29ED">
        <w:rPr>
          <w:b/>
          <w:bCs/>
          <w:sz w:val="36"/>
          <w:szCs w:val="36"/>
          <w:highlight w:val="yellow"/>
          <w:lang w:val="el-GR"/>
        </w:rPr>
        <w:t>χρυσό μετάλλειο ο Στέλιος Μυγιάκης</w:t>
      </w:r>
      <w:r w:rsidRPr="008B29ED">
        <w:rPr>
          <w:sz w:val="36"/>
          <w:szCs w:val="36"/>
          <w:highlight w:val="yellow"/>
          <w:lang w:val="el-GR"/>
        </w:rPr>
        <w:t xml:space="preserve"> </w:t>
      </w:r>
      <w:r w:rsidRPr="008B29ED">
        <w:rPr>
          <w:b/>
          <w:bCs/>
          <w:sz w:val="36"/>
          <w:szCs w:val="36"/>
          <w:highlight w:val="yellow"/>
          <w:lang w:val="el-GR"/>
        </w:rPr>
        <w:t>το 1980</w:t>
      </w:r>
      <w:r w:rsidRPr="008B29ED">
        <w:rPr>
          <w:sz w:val="36"/>
          <w:szCs w:val="36"/>
          <w:highlight w:val="yellow"/>
          <w:lang w:val="el-GR"/>
        </w:rPr>
        <w:t xml:space="preserve"> </w:t>
      </w:r>
      <w:r w:rsidRPr="008B29ED">
        <w:rPr>
          <w:b/>
          <w:bCs/>
          <w:sz w:val="36"/>
          <w:szCs w:val="36"/>
          <w:highlight w:val="yellow"/>
          <w:lang w:val="el-GR"/>
        </w:rPr>
        <w:t xml:space="preserve"> στην  ελληνορωμαϊκή πάλη</w:t>
      </w:r>
      <w:r w:rsidRPr="008B29ED">
        <w:rPr>
          <w:sz w:val="36"/>
          <w:szCs w:val="36"/>
          <w:highlight w:val="yellow"/>
          <w:lang w:val="el-GR"/>
        </w:rPr>
        <w:t xml:space="preserve">. Η ιστορία του αθλήματος  ξεκινά από τους αρχαίους Έλληνες. Στο άθλημα αυτό  </w:t>
      </w:r>
      <w:r w:rsidRPr="008B29ED">
        <w:rPr>
          <w:b/>
          <w:bCs/>
          <w:sz w:val="36"/>
          <w:szCs w:val="36"/>
          <w:highlight w:val="yellow"/>
          <w:lang w:val="el-GR"/>
        </w:rPr>
        <w:t>δύο άνδρες</w:t>
      </w:r>
      <w:r w:rsidRPr="008B29ED">
        <w:rPr>
          <w:sz w:val="36"/>
          <w:szCs w:val="36"/>
          <w:highlight w:val="yellow"/>
          <w:lang w:val="el-GR"/>
        </w:rPr>
        <w:t xml:space="preserve"> πάλευαν και ο αθλητής που συγκέντρωνε τους περισσότερους πόντους στο τέλος του αγωνίσματος νικούσε.  Τον νικητή τον θεωρούσαν πολύ σπουδαίο.Στις μέρες μας έχουμε την ελληνορωμαϊκή πάλη. Οι κανόνες είναι οι εξής:</w:t>
      </w:r>
    </w:p>
    <w:p w14:paraId="75745191" w14:textId="7007948E" w:rsidR="12EE23DC" w:rsidRPr="008B29ED" w:rsidRDefault="1E2F1D86" w:rsidP="12EE23DC">
      <w:pPr>
        <w:rPr>
          <w:sz w:val="36"/>
          <w:szCs w:val="36"/>
          <w:highlight w:val="yellow"/>
          <w:lang w:val="el-GR"/>
        </w:rPr>
      </w:pPr>
      <w:r w:rsidRPr="008B29ED">
        <w:rPr>
          <w:sz w:val="36"/>
          <w:szCs w:val="36"/>
          <w:highlight w:val="yellow"/>
          <w:lang w:val="el-GR"/>
        </w:rPr>
        <w:t xml:space="preserve">Στην </w:t>
      </w:r>
      <w:r w:rsidRPr="008B29ED">
        <w:rPr>
          <w:b/>
          <w:bCs/>
          <w:sz w:val="36"/>
          <w:szCs w:val="36"/>
          <w:highlight w:val="yellow"/>
          <w:lang w:val="el-GR"/>
        </w:rPr>
        <w:t>ελληνορωμαϊκή πάλη</w:t>
      </w:r>
      <w:r w:rsidRPr="008B29ED">
        <w:rPr>
          <w:sz w:val="36"/>
          <w:szCs w:val="36"/>
          <w:highlight w:val="yellow"/>
          <w:lang w:val="el-GR"/>
        </w:rPr>
        <w:t xml:space="preserve"> απαγορεύεται </w:t>
      </w:r>
      <w:r w:rsidRPr="008B29ED">
        <w:rPr>
          <w:b/>
          <w:bCs/>
          <w:sz w:val="36"/>
          <w:szCs w:val="36"/>
          <w:highlight w:val="yellow"/>
          <w:lang w:val="el-GR"/>
        </w:rPr>
        <w:t>το κράτημα</w:t>
      </w:r>
      <w:r w:rsidRPr="008B29ED">
        <w:rPr>
          <w:sz w:val="36"/>
          <w:szCs w:val="36"/>
          <w:highlight w:val="yellow"/>
          <w:lang w:val="el-GR"/>
        </w:rPr>
        <w:t xml:space="preserve"> του αντιπάλου </w:t>
      </w:r>
      <w:r w:rsidRPr="008B29ED">
        <w:rPr>
          <w:b/>
          <w:bCs/>
          <w:sz w:val="36"/>
          <w:szCs w:val="36"/>
          <w:highlight w:val="yellow"/>
          <w:lang w:val="el-GR"/>
        </w:rPr>
        <w:t xml:space="preserve">κάτω από τον γοφό, οι τρικλοποδιές </w:t>
      </w:r>
      <w:r w:rsidRPr="008B29ED">
        <w:rPr>
          <w:sz w:val="36"/>
          <w:szCs w:val="36"/>
          <w:highlight w:val="yellow"/>
          <w:lang w:val="el-GR"/>
        </w:rPr>
        <w:t xml:space="preserve">και γενικότερα </w:t>
      </w:r>
      <w:r w:rsidRPr="008B29ED">
        <w:rPr>
          <w:b/>
          <w:bCs/>
          <w:sz w:val="36"/>
          <w:szCs w:val="36"/>
          <w:highlight w:val="yellow"/>
          <w:lang w:val="el-GR"/>
        </w:rPr>
        <w:t>η χρισημοποίηση των ποδιών</w:t>
      </w:r>
      <w:r w:rsidRPr="008B29ED">
        <w:rPr>
          <w:sz w:val="36"/>
          <w:szCs w:val="36"/>
          <w:highlight w:val="yellow"/>
          <w:lang w:val="el-GR"/>
        </w:rPr>
        <w:t xml:space="preserve"> σε οποιαδήποτε εκτέλεση άσκησης.</w:t>
      </w:r>
    </w:p>
    <w:p w14:paraId="19103543" w14:textId="1648140E" w:rsidR="12EE23DC" w:rsidRPr="008B29ED" w:rsidRDefault="12EE23DC" w:rsidP="12EE23DC">
      <w:pPr>
        <w:rPr>
          <w:sz w:val="36"/>
          <w:szCs w:val="36"/>
          <w:highlight w:val="yellow"/>
          <w:lang w:val="el-GR"/>
        </w:rPr>
      </w:pPr>
    </w:p>
    <w:p w14:paraId="41E61A04" w14:textId="792C6424" w:rsidR="4E6ADFB3" w:rsidRDefault="4E6ADFB3" w:rsidP="4E6ADFB3">
      <w:pPr>
        <w:rPr>
          <w:sz w:val="36"/>
          <w:szCs w:val="36"/>
          <w:highlight w:val="yellow"/>
        </w:rPr>
      </w:pPr>
      <w:r w:rsidRPr="4E6ADFB3">
        <w:rPr>
          <w:sz w:val="52"/>
          <w:szCs w:val="52"/>
          <w:highlight w:val="yellow"/>
        </w:rPr>
        <w:t>ΤΕΛΟΣ</w:t>
      </w:r>
    </w:p>
    <w:p w14:paraId="14EBCD4A" w14:textId="31C6A1B6" w:rsidR="12EE23DC" w:rsidRDefault="4E6ADFB3" w:rsidP="12EE23DC">
      <w:pPr>
        <w:rPr>
          <w:sz w:val="36"/>
          <w:szCs w:val="36"/>
          <w:highlight w:val="yellow"/>
        </w:rPr>
      </w:pPr>
      <w:proofErr w:type="spellStart"/>
      <w:r w:rsidRPr="4E6ADFB3">
        <w:rPr>
          <w:sz w:val="36"/>
          <w:szCs w:val="36"/>
          <w:highlight w:val="yellow"/>
        </w:rPr>
        <w:t>Αγγελική</w:t>
      </w:r>
      <w:proofErr w:type="spellEnd"/>
      <w:r w:rsidRPr="4E6ADFB3">
        <w:rPr>
          <w:sz w:val="36"/>
          <w:szCs w:val="36"/>
          <w:highlight w:val="yellow"/>
        </w:rPr>
        <w:t xml:space="preserve"> </w:t>
      </w:r>
      <w:proofErr w:type="spellStart"/>
      <w:r w:rsidRPr="4E6ADFB3">
        <w:rPr>
          <w:sz w:val="36"/>
          <w:szCs w:val="36"/>
          <w:highlight w:val="yellow"/>
        </w:rPr>
        <w:t>Ιωάννου</w:t>
      </w:r>
      <w:proofErr w:type="spellEnd"/>
    </w:p>
    <w:p w14:paraId="59DBE072" w14:textId="3533D88B" w:rsidR="12EE23DC" w:rsidRDefault="12EE23DC" w:rsidP="12EE23DC">
      <w:r>
        <w:rPr>
          <w:noProof/>
        </w:rPr>
        <w:lastRenderedPageBreak/>
        <w:drawing>
          <wp:inline distT="0" distB="0" distL="0" distR="0" wp14:anchorId="019CE7FF" wp14:editId="1334F108">
            <wp:extent cx="1800225" cy="1114425"/>
            <wp:effectExtent l="0" t="0" r="0" b="0"/>
            <wp:docPr id="710225750" name="Picture 710225750" descr="Παραμορφωμένα πρόσωπα, τυφλώσεις, στραγγαλισμοί και θάνατοι στους  Ολυμπιακούς Αγώνες της αρχαιότητας. Για την πυγμαχία, την πάλη και το  παγκράτιο, υπήρχε και νομική κάλυψη αν ο ηττημένος έχανε τη ζωή του - ΜΗΧΑ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54B75" wp14:editId="2727D3AE">
            <wp:extent cx="2228850" cy="1409700"/>
            <wp:effectExtent l="0" t="0" r="0" b="0"/>
            <wp:docPr id="579295659" name="Picture 579295659" descr="Η ΠΑΛΗ ΣΤΗΝ ΑΡΧΑΙΑ ΕΛΛΑΔΑ | christostr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B065D" wp14:editId="7FFB7C02">
            <wp:extent cx="2350247" cy="3471956"/>
            <wp:effectExtent l="0" t="0" r="0" b="0"/>
            <wp:docPr id="600309784" name="Picture 60030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247" cy="34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C7B49" wp14:editId="12A1422F">
            <wp:extent cx="1800225" cy="2114550"/>
            <wp:effectExtent l="0" t="0" r="0" b="0"/>
            <wp:docPr id="395920691" name="Picture 395920691" descr="Η ΕΞΕΛΙΞΗ ΤΩΝ ΑΘΛΗ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AC8D45" wp14:editId="7A9352D2">
            <wp:extent cx="5305426" cy="4391025"/>
            <wp:effectExtent l="0" t="0" r="0" b="0"/>
            <wp:docPr id="166191690" name="Picture 166191690" descr="Freestyle πάλη προσθέστε την τιμή σας στο βασικό σχόλ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6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2EE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nxLWD8/ocgnLR" id="QCJJ6woV"/>
    <int:WordHash hashCode="m142g3lb0lFuYs" id="+x4CPeFP"/>
    <int:WordHash hashCode="wXV57yOUI4Rzx+" id="80wdFjpx"/>
    <int:WordHash hashCode="2FSWimN/icXE3O" id="U2/FgdWn"/>
  </int:Manifest>
  <int:Observations>
    <int:Content id="QCJJ6woV">
      <int:Rejection type="LegacyProofing"/>
    </int:Content>
    <int:Content id="+x4CPeFP">
      <int:Rejection type="LegacyProofing"/>
    </int:Content>
    <int:Content id="80wdFjpx">
      <int:Rejection type="LegacyProofing"/>
    </int:Content>
    <int:Content id="U2/FgdW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45B96"/>
    <w:rsid w:val="008B29ED"/>
    <w:rsid w:val="12EE23DC"/>
    <w:rsid w:val="142AAB75"/>
    <w:rsid w:val="18745B96"/>
    <w:rsid w:val="1CB664FF"/>
    <w:rsid w:val="1D46F4DB"/>
    <w:rsid w:val="1E2F1D86"/>
    <w:rsid w:val="47034325"/>
    <w:rsid w:val="4D91C1EA"/>
    <w:rsid w:val="4E6ADFB3"/>
    <w:rsid w:val="610B433F"/>
    <w:rsid w:val="77B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4FF"/>
  <w15:chartTrackingRefBased/>
  <w15:docId w15:val="{045C5F56-313E-4C19-AFE1-85BFA2D4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Relationship Id="R2fb413578a734875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Ioannou</dc:creator>
  <cp:keywords/>
  <dc:description/>
  <cp:lastModifiedBy>Nikos Ioannou</cp:lastModifiedBy>
  <cp:revision>2</cp:revision>
  <dcterms:created xsi:type="dcterms:W3CDTF">2021-05-18T18:12:00Z</dcterms:created>
  <dcterms:modified xsi:type="dcterms:W3CDTF">2021-05-18T18:12:00Z</dcterms:modified>
</cp:coreProperties>
</file>